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94" w:rsidRDefault="00A93894" w:rsidP="00A93894">
      <w:pPr>
        <w:pStyle w:val="yiv3787991840ydpf1e743demsonormal"/>
        <w:shd w:val="clear" w:color="auto" w:fill="FFFFFF"/>
        <w:jc w:val="center"/>
        <w:rPr>
          <w:b/>
          <w:bCs/>
        </w:rPr>
      </w:pPr>
      <w:r w:rsidRPr="00A93894">
        <w:rPr>
          <w:b/>
          <w:bCs/>
        </w:rPr>
        <w:t>INDICAÇÕES</w:t>
      </w:r>
    </w:p>
    <w:p w:rsidR="00A93894" w:rsidRPr="00A93894" w:rsidRDefault="00A93894" w:rsidP="00A93894">
      <w:pPr>
        <w:pStyle w:val="yiv3787991840ydpf1e743demsonormal"/>
        <w:shd w:val="clear" w:color="auto" w:fill="FFFFFF"/>
        <w:jc w:val="center"/>
        <w:rPr>
          <w:b/>
          <w:bCs/>
        </w:rPr>
      </w:pPr>
    </w:p>
    <w:p w:rsidR="00D57E8F" w:rsidRPr="009F6B26" w:rsidRDefault="00575142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193</w:t>
      </w:r>
      <w:r w:rsidR="00D57E8F" w:rsidRPr="009F6B26">
        <w:rPr>
          <w:b/>
          <w:bCs/>
          <w:color w:val="FF0000"/>
        </w:rPr>
        <w:t>/2018</w:t>
      </w:r>
    </w:p>
    <w:p w:rsid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575142">
        <w:rPr>
          <w:color w:val="26282A"/>
        </w:rPr>
        <w:t>Construção de quadra poliesportiva na Comunidade de Pedras.</w:t>
      </w:r>
    </w:p>
    <w:p w:rsidR="002A692C" w:rsidRDefault="00575142" w:rsidP="002A692C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194</w:t>
      </w:r>
      <w:r w:rsidR="002A692C" w:rsidRPr="00557449">
        <w:rPr>
          <w:b/>
          <w:bCs/>
          <w:color w:val="FF0000"/>
        </w:rPr>
        <w:t>/2018</w:t>
      </w:r>
    </w:p>
    <w:p w:rsidR="002A692C" w:rsidRDefault="002A692C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575142">
        <w:rPr>
          <w:color w:val="26282A"/>
        </w:rPr>
        <w:t xml:space="preserve">instalação de rede </w:t>
      </w:r>
      <w:proofErr w:type="spellStart"/>
      <w:r w:rsidR="00575142">
        <w:rPr>
          <w:color w:val="26282A"/>
        </w:rPr>
        <w:t>wi-fi</w:t>
      </w:r>
      <w:proofErr w:type="spellEnd"/>
      <w:r w:rsidR="00575142">
        <w:rPr>
          <w:color w:val="26282A"/>
        </w:rPr>
        <w:t xml:space="preserve"> na </w:t>
      </w:r>
      <w:proofErr w:type="gramStart"/>
      <w:r w:rsidR="00575142">
        <w:rPr>
          <w:color w:val="26282A"/>
        </w:rPr>
        <w:t>praça</w:t>
      </w:r>
      <w:proofErr w:type="gramEnd"/>
      <w:r w:rsidR="00575142">
        <w:rPr>
          <w:color w:val="26282A"/>
        </w:rPr>
        <w:t xml:space="preserve"> Santa Ana na Comunidade de Pedras e na Comunidade de </w:t>
      </w:r>
      <w:proofErr w:type="spellStart"/>
      <w:r w:rsidR="00575142">
        <w:rPr>
          <w:color w:val="26282A"/>
        </w:rPr>
        <w:t>Brejaúbas</w:t>
      </w:r>
      <w:proofErr w:type="spellEnd"/>
      <w:r w:rsidR="00575142">
        <w:rPr>
          <w:color w:val="26282A"/>
        </w:rPr>
        <w:t>.</w:t>
      </w:r>
    </w:p>
    <w:p w:rsidR="007F6975" w:rsidRPr="00A93894" w:rsidRDefault="009F6B26" w:rsidP="00D57E8F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A93894">
        <w:rPr>
          <w:b/>
          <w:color w:val="26282A"/>
        </w:rPr>
        <w:t xml:space="preserve">Autoria: </w:t>
      </w:r>
      <w:r w:rsidR="00575142">
        <w:rPr>
          <w:b/>
          <w:color w:val="26282A"/>
        </w:rPr>
        <w:t>Luciana Maria Bicalho</w:t>
      </w:r>
    </w:p>
    <w:p w:rsidR="007F6975" w:rsidRPr="007F6975" w:rsidRDefault="00575142" w:rsidP="00D57E8F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195</w:t>
      </w:r>
      <w:r w:rsidR="00D57E8F" w:rsidRPr="009F6B26">
        <w:rPr>
          <w:b/>
          <w:bCs/>
          <w:color w:val="FF0000"/>
        </w:rPr>
        <w:t>/2018</w:t>
      </w:r>
    </w:p>
    <w:p w:rsidR="00D57E8F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575142">
        <w:rPr>
          <w:color w:val="26282A"/>
        </w:rPr>
        <w:t>manutenção nos equipamentos das academias ao ar livre do Município.</w:t>
      </w:r>
    </w:p>
    <w:p w:rsidR="00257C13" w:rsidRDefault="00575142" w:rsidP="00257C13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Indicação nº 196</w:t>
      </w:r>
      <w:r w:rsidR="00257C13" w:rsidRPr="009F6B26">
        <w:rPr>
          <w:b/>
          <w:bCs/>
          <w:color w:val="FF0000"/>
        </w:rPr>
        <w:t>/2018</w:t>
      </w:r>
    </w:p>
    <w:p w:rsidR="00500F54" w:rsidRPr="009F6B26" w:rsidRDefault="00500F54" w:rsidP="00257C13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575142">
        <w:rPr>
          <w:color w:val="26282A"/>
        </w:rPr>
        <w:t>construção do muro ao redor do PSF na Comunidade do Borges, Município de São Gonçalo do Rio Abaixo.</w:t>
      </w:r>
    </w:p>
    <w:p w:rsidR="007F6975" w:rsidRPr="00EF2820" w:rsidRDefault="00D57E8F" w:rsidP="00D57E8F">
      <w:pPr>
        <w:pStyle w:val="yiv3787991840ydpf1e743demsonormal"/>
        <w:shd w:val="clear" w:color="auto" w:fill="FFFFFF"/>
        <w:jc w:val="both"/>
        <w:rPr>
          <w:b/>
          <w:color w:val="26282A"/>
        </w:rPr>
      </w:pPr>
      <w:r w:rsidRPr="00A93894">
        <w:rPr>
          <w:b/>
          <w:color w:val="26282A"/>
        </w:rPr>
        <w:t>Autoria</w:t>
      </w:r>
      <w:r w:rsidR="009F6B26" w:rsidRPr="00A93894">
        <w:rPr>
          <w:b/>
          <w:color w:val="26282A"/>
        </w:rPr>
        <w:t xml:space="preserve">: </w:t>
      </w:r>
      <w:r w:rsidR="00575142">
        <w:rPr>
          <w:b/>
          <w:color w:val="26282A"/>
        </w:rPr>
        <w:t>Maria de Lourdes Guedes Barros</w:t>
      </w:r>
    </w:p>
    <w:p w:rsidR="00D57E8F" w:rsidRPr="009F6B26" w:rsidRDefault="00575142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197</w:t>
      </w:r>
      <w:r w:rsidR="00D57E8F" w:rsidRPr="009F6B26">
        <w:rPr>
          <w:b/>
          <w:bCs/>
          <w:color w:val="FF0000"/>
        </w:rPr>
        <w:t>/2018</w:t>
      </w:r>
    </w:p>
    <w:p w:rsidR="00D57E8F" w:rsidRPr="009F6B26" w:rsidRDefault="00D57E8F" w:rsidP="00D57E8F">
      <w:pPr>
        <w:pStyle w:val="yiv3787991840ydpf1e743demsonormal"/>
        <w:shd w:val="clear" w:color="auto" w:fill="FFFFFF"/>
        <w:jc w:val="both"/>
        <w:rPr>
          <w:color w:val="26282A"/>
        </w:rPr>
      </w:pPr>
      <w:r w:rsidRPr="009F6B26">
        <w:rPr>
          <w:color w:val="26282A"/>
        </w:rPr>
        <w:t xml:space="preserve">Requerendo </w:t>
      </w:r>
      <w:r w:rsidR="00575142">
        <w:rPr>
          <w:color w:val="26282A"/>
        </w:rPr>
        <w:t xml:space="preserve">limpeza e desassoreamento do córrego localizado na Rua José Malaquias, localizada no Bairro Recreio. </w:t>
      </w:r>
    </w:p>
    <w:p w:rsidR="003B0CFE" w:rsidRPr="00557449" w:rsidRDefault="003B0CFE" w:rsidP="003B0CFE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 w:rsidR="00575142">
        <w:rPr>
          <w:b/>
          <w:bCs/>
          <w:color w:val="FF0000"/>
        </w:rPr>
        <w:t xml:space="preserve"> nº 198</w:t>
      </w:r>
      <w:r w:rsidRPr="00557449">
        <w:rPr>
          <w:b/>
          <w:bCs/>
          <w:color w:val="FF0000"/>
        </w:rPr>
        <w:t>/2018</w:t>
      </w:r>
    </w:p>
    <w:p w:rsidR="007D682D" w:rsidRDefault="003B0CF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575142">
        <w:rPr>
          <w:color w:val="26282A"/>
        </w:rPr>
        <w:t>instalação de academias ao ar livre na Rua José Malaquias, localizada no Bairro Recreio.</w:t>
      </w:r>
    </w:p>
    <w:p w:rsidR="007D682D" w:rsidRPr="00557449" w:rsidRDefault="00575142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199</w:t>
      </w:r>
      <w:r w:rsidR="007D682D" w:rsidRPr="00557449">
        <w:rPr>
          <w:b/>
          <w:bCs/>
          <w:color w:val="FF0000"/>
        </w:rPr>
        <w:t>/2018</w:t>
      </w:r>
    </w:p>
    <w:p w:rsidR="00546F12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575142">
        <w:rPr>
          <w:color w:val="26282A"/>
        </w:rPr>
        <w:t xml:space="preserve">instalação de iluminação no campo esportivo da Comunidade do </w:t>
      </w:r>
      <w:proofErr w:type="spellStart"/>
      <w:r w:rsidR="00575142">
        <w:rPr>
          <w:color w:val="26282A"/>
        </w:rPr>
        <w:t>Gralhos</w:t>
      </w:r>
      <w:proofErr w:type="spellEnd"/>
      <w:r w:rsidR="00575142">
        <w:rPr>
          <w:color w:val="26282A"/>
        </w:rPr>
        <w:t>.</w:t>
      </w:r>
    </w:p>
    <w:p w:rsidR="007D682D" w:rsidRPr="00557449" w:rsidRDefault="001B1AE6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 xml:space="preserve">Indicação nº </w:t>
      </w:r>
      <w:r w:rsidR="00575142">
        <w:rPr>
          <w:b/>
          <w:bCs/>
          <w:color w:val="FF0000"/>
        </w:rPr>
        <w:t>200</w:t>
      </w:r>
      <w:r w:rsidR="004221A3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575142">
        <w:rPr>
          <w:color w:val="26282A"/>
        </w:rPr>
        <w:t>limpeza das Ruas da Comunidade de Faxina.</w:t>
      </w:r>
    </w:p>
    <w:p w:rsidR="00DB3C77" w:rsidRPr="00EF2820" w:rsidRDefault="00DB3C77" w:rsidP="00DB3C77">
      <w:pPr>
        <w:pStyle w:val="yiv3787991840ydpf1e743demsonormal"/>
        <w:shd w:val="clear" w:color="auto" w:fill="FFFFFF"/>
        <w:jc w:val="both"/>
        <w:rPr>
          <w:b/>
          <w:bCs/>
        </w:rPr>
      </w:pPr>
      <w:r w:rsidRPr="00EF2820">
        <w:rPr>
          <w:b/>
          <w:bCs/>
        </w:rPr>
        <w:t xml:space="preserve">Autoria: </w:t>
      </w:r>
      <w:r w:rsidR="00F41CD9" w:rsidRPr="00EF2820">
        <w:rPr>
          <w:b/>
          <w:bCs/>
        </w:rPr>
        <w:t>Felipe Silveira da Cunha</w:t>
      </w:r>
      <w:bookmarkStart w:id="0" w:name="_GoBack"/>
      <w:bookmarkEnd w:id="0"/>
    </w:p>
    <w:sectPr w:rsidR="00DB3C77" w:rsidRPr="00EF2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D"/>
    <w:rsid w:val="00044216"/>
    <w:rsid w:val="000A48D2"/>
    <w:rsid w:val="000C0CFA"/>
    <w:rsid w:val="001829DF"/>
    <w:rsid w:val="001B02F0"/>
    <w:rsid w:val="001B1AE6"/>
    <w:rsid w:val="00257C13"/>
    <w:rsid w:val="002A692C"/>
    <w:rsid w:val="002B13ED"/>
    <w:rsid w:val="003742D8"/>
    <w:rsid w:val="00383EE2"/>
    <w:rsid w:val="003B0CFE"/>
    <w:rsid w:val="004221A3"/>
    <w:rsid w:val="00430423"/>
    <w:rsid w:val="00500F54"/>
    <w:rsid w:val="005040E6"/>
    <w:rsid w:val="00546F12"/>
    <w:rsid w:val="00557449"/>
    <w:rsid w:val="00575142"/>
    <w:rsid w:val="0058467D"/>
    <w:rsid w:val="00623ECE"/>
    <w:rsid w:val="006D0E08"/>
    <w:rsid w:val="007D682D"/>
    <w:rsid w:val="007F6975"/>
    <w:rsid w:val="0090772C"/>
    <w:rsid w:val="009A0730"/>
    <w:rsid w:val="009F6B26"/>
    <w:rsid w:val="00A77F3E"/>
    <w:rsid w:val="00A93894"/>
    <w:rsid w:val="00AE24D2"/>
    <w:rsid w:val="00B3042D"/>
    <w:rsid w:val="00B56E7E"/>
    <w:rsid w:val="00B86690"/>
    <w:rsid w:val="00C91A8E"/>
    <w:rsid w:val="00CE3706"/>
    <w:rsid w:val="00CF41AA"/>
    <w:rsid w:val="00D02878"/>
    <w:rsid w:val="00D0770C"/>
    <w:rsid w:val="00D57E8F"/>
    <w:rsid w:val="00DB3661"/>
    <w:rsid w:val="00DB3C77"/>
    <w:rsid w:val="00DB4733"/>
    <w:rsid w:val="00DD6E86"/>
    <w:rsid w:val="00EF2820"/>
    <w:rsid w:val="00F41CD9"/>
    <w:rsid w:val="00FC1E0E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22</cp:revision>
  <cp:lastPrinted>2018-09-06T15:12:00Z</cp:lastPrinted>
  <dcterms:created xsi:type="dcterms:W3CDTF">2018-06-21T12:53:00Z</dcterms:created>
  <dcterms:modified xsi:type="dcterms:W3CDTF">2018-10-18T11:58:00Z</dcterms:modified>
</cp:coreProperties>
</file>